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403DFB" w14:textId="77777777" w:rsidR="00027A36" w:rsidRDefault="00027A36" w:rsidP="00027A36">
      <w:bookmarkStart w:id="0" w:name="_GoBack"/>
      <w:bookmarkEnd w:id="0"/>
    </w:p>
    <w:p w14:paraId="1552F390" w14:textId="77777777" w:rsidR="00014325" w:rsidRDefault="00014325"/>
    <w:p w14:paraId="5C095DB6" w14:textId="450677C2" w:rsidR="00027A36" w:rsidRPr="00027A36" w:rsidRDefault="00027A36" w:rsidP="00027A36">
      <w:pPr>
        <w:bidi/>
        <w:jc w:val="center"/>
        <w:rPr>
          <w:b/>
          <w:bCs/>
          <w:sz w:val="44"/>
          <w:szCs w:val="44"/>
        </w:rPr>
      </w:pPr>
      <w:r w:rsidRPr="00027A36">
        <w:rPr>
          <w:rFonts w:cs="Arial" w:hint="cs"/>
          <w:b/>
          <w:bCs/>
          <w:sz w:val="44"/>
          <w:szCs w:val="44"/>
          <w:rtl/>
          <w:lang w:bidi="ar-SY"/>
        </w:rPr>
        <w:t>ال</w:t>
      </w:r>
      <w:r w:rsidRPr="00027A36">
        <w:rPr>
          <w:rFonts w:cs="Arial"/>
          <w:b/>
          <w:bCs/>
          <w:sz w:val="44"/>
          <w:szCs w:val="44"/>
          <w:rtl/>
        </w:rPr>
        <w:t>ملخص</w:t>
      </w:r>
    </w:p>
    <w:p w14:paraId="6E5CF6F7" w14:textId="77777777" w:rsidR="00027A36" w:rsidRDefault="00027A36" w:rsidP="00027A36">
      <w:pPr>
        <w:bidi/>
      </w:pPr>
      <w:r w:rsidRPr="00027A36">
        <w:rPr>
          <w:rFonts w:cs="Arial"/>
          <w:b/>
          <w:bCs/>
          <w:rtl/>
        </w:rPr>
        <w:t>الهدف</w:t>
      </w:r>
      <w:r w:rsidRPr="00027A36">
        <w:rPr>
          <w:b/>
          <w:bCs/>
        </w:rPr>
        <w:t>:</w:t>
      </w:r>
    </w:p>
    <w:p w14:paraId="39FEAFDE" w14:textId="5809B0B7" w:rsidR="00027A36" w:rsidRDefault="00027A36" w:rsidP="00027A36">
      <w:pPr>
        <w:bidi/>
      </w:pPr>
      <w:r>
        <w:rPr>
          <w:rFonts w:cs="Arial"/>
          <w:rtl/>
        </w:rPr>
        <w:t>عملنا على تطوير موقع تجارة إلكترونية لـ</w:t>
      </w:r>
      <w:r>
        <w:t xml:space="preserve"> Eclipse Anime</w:t>
      </w:r>
      <w:r>
        <w:rPr>
          <w:rFonts w:cs="Arial"/>
          <w:rtl/>
        </w:rPr>
        <w:t>، يتميز بسهولة الاستخدام، ويركز على بيع الملابس والمنتجات المُخصصة بتصاميم الأنمي. كانت الخطة هي منح مُحبي الأنمي طريقة تسوق فريدة من نوعها، من خلال السماح لهم بإضافة ملصقات أو تصاميم فريدة إلى طلباتهم</w:t>
      </w:r>
      <w:r>
        <w:t>.</w:t>
      </w:r>
    </w:p>
    <w:p w14:paraId="7AADA63F" w14:textId="77777777" w:rsidR="00027A36" w:rsidRPr="00027A36" w:rsidRDefault="00027A36" w:rsidP="00027A36">
      <w:pPr>
        <w:bidi/>
        <w:rPr>
          <w:b/>
          <w:bCs/>
        </w:rPr>
      </w:pPr>
      <w:r w:rsidRPr="00027A36">
        <w:rPr>
          <w:rFonts w:cs="Arial"/>
          <w:b/>
          <w:bCs/>
          <w:rtl/>
        </w:rPr>
        <w:t>المنهجية</w:t>
      </w:r>
      <w:r w:rsidRPr="00027A36">
        <w:rPr>
          <w:b/>
          <w:bCs/>
        </w:rPr>
        <w:t>:</w:t>
      </w:r>
    </w:p>
    <w:p w14:paraId="72CFAD7A" w14:textId="77777777" w:rsidR="00027A36" w:rsidRDefault="00027A36" w:rsidP="00027A36">
      <w:pPr>
        <w:bidi/>
      </w:pPr>
      <w:r>
        <w:rPr>
          <w:rFonts w:cs="Arial"/>
          <w:rtl/>
        </w:rPr>
        <w:t>أكملنا كل مرحلة من مراحل المشروع وفقًا لنموذج</w:t>
      </w:r>
      <w:r>
        <w:t xml:space="preserve"> Waterfall</w:t>
      </w:r>
      <w:r>
        <w:rPr>
          <w:rFonts w:cs="Arial"/>
          <w:rtl/>
        </w:rPr>
        <w:t>، بدءًا من التخطيط وحتى الإطلاق، ثم الانتقال إلى المرحلة التالية. من خلال</w:t>
      </w:r>
      <w:r>
        <w:t xml:space="preserve"> WordPress </w:t>
      </w:r>
      <w:r>
        <w:rPr>
          <w:rFonts w:cs="Arial"/>
          <w:rtl/>
        </w:rPr>
        <w:t>و</w:t>
      </w:r>
      <w:r>
        <w:t>WooCommerce</w:t>
      </w:r>
      <w:r>
        <w:rPr>
          <w:rFonts w:cs="Arial"/>
          <w:rtl/>
        </w:rPr>
        <w:t>، مكّنني الموقع من تلبية طلبات العملاء بسهولة، وتمكينهم من تخصيص منتجاتهم</w:t>
      </w:r>
      <w:r>
        <w:t>.</w:t>
      </w:r>
    </w:p>
    <w:p w14:paraId="258B5CB4" w14:textId="77777777" w:rsidR="00027A36" w:rsidRPr="00027A36" w:rsidRDefault="00027A36" w:rsidP="00027A36">
      <w:pPr>
        <w:bidi/>
        <w:rPr>
          <w:b/>
          <w:bCs/>
        </w:rPr>
      </w:pPr>
      <w:r w:rsidRPr="00027A36">
        <w:rPr>
          <w:rFonts w:cs="Arial"/>
          <w:b/>
          <w:bCs/>
          <w:rtl/>
        </w:rPr>
        <w:t>النتائج الرئيسية</w:t>
      </w:r>
      <w:r w:rsidRPr="00027A36">
        <w:rPr>
          <w:b/>
          <w:bCs/>
        </w:rPr>
        <w:t>:</w:t>
      </w:r>
    </w:p>
    <w:p w14:paraId="60D247A6" w14:textId="0D42D59D" w:rsidR="00027A36" w:rsidRDefault="00027A36" w:rsidP="00027A36">
      <w:pPr>
        <w:bidi/>
      </w:pPr>
      <w:r>
        <w:rPr>
          <w:rFonts w:cs="Arial"/>
          <w:rtl/>
        </w:rPr>
        <w:t>يوفر الموقع طريقة تسوق سلسة وممتعة. يعود جزء كبير من شعبية هذا الموقع بين مُحبي الأنمي إلى إمكانية تخصيص تجربتهم</w:t>
      </w:r>
      <w:r>
        <w:t>.</w:t>
      </w:r>
    </w:p>
    <w:p w14:paraId="7E13A68F" w14:textId="77777777" w:rsidR="00027A36" w:rsidRPr="00027A36" w:rsidRDefault="00027A36" w:rsidP="00027A36">
      <w:pPr>
        <w:bidi/>
        <w:rPr>
          <w:b/>
          <w:bCs/>
        </w:rPr>
      </w:pPr>
      <w:r w:rsidRPr="00027A36">
        <w:rPr>
          <w:rFonts w:cs="Arial"/>
          <w:b/>
          <w:bCs/>
          <w:rtl/>
        </w:rPr>
        <w:t>الخلاصة</w:t>
      </w:r>
      <w:r w:rsidRPr="00027A36">
        <w:rPr>
          <w:b/>
          <w:bCs/>
        </w:rPr>
        <w:t>:</w:t>
      </w:r>
    </w:p>
    <w:p w14:paraId="747D5F49" w14:textId="52E9B46F" w:rsidR="00027A36" w:rsidRDefault="00027A36" w:rsidP="00027A36">
      <w:pPr>
        <w:bidi/>
      </w:pPr>
      <w:r>
        <w:rPr>
          <w:rFonts w:cs="Arial"/>
          <w:rtl/>
        </w:rPr>
        <w:t>يُظهر المشروع إمكانية استخدام</w:t>
      </w:r>
      <w:r>
        <w:t xml:space="preserve"> WordPress </w:t>
      </w:r>
      <w:r>
        <w:rPr>
          <w:rFonts w:cs="Arial"/>
          <w:rtl/>
        </w:rPr>
        <w:t>لإنشاء مواقع تجارة إلكترونية مُخصصة، ويُبرز مدى فائدة تخصيص أدوات بسيطة للمُحبين الجادين</w:t>
      </w:r>
      <w:r>
        <w:t>.</w:t>
      </w:r>
    </w:p>
    <w:sectPr w:rsidR="00027A36">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22C282" w14:textId="77777777" w:rsidR="00F268A1" w:rsidRDefault="00F268A1" w:rsidP="00027A36">
      <w:pPr>
        <w:spacing w:after="0" w:line="240" w:lineRule="auto"/>
      </w:pPr>
      <w:r>
        <w:separator/>
      </w:r>
    </w:p>
  </w:endnote>
  <w:endnote w:type="continuationSeparator" w:id="0">
    <w:p w14:paraId="5CB4080D" w14:textId="77777777" w:rsidR="00F268A1" w:rsidRDefault="00F268A1" w:rsidP="00027A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1D13C0" w14:textId="77777777" w:rsidR="00027A36" w:rsidRDefault="00027A36">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892299" w14:textId="77777777" w:rsidR="00027A36" w:rsidRDefault="00027A36">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9C444B" w14:textId="77777777" w:rsidR="00027A36" w:rsidRDefault="00027A3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95CD3E" w14:textId="77777777" w:rsidR="00F268A1" w:rsidRDefault="00F268A1" w:rsidP="00027A36">
      <w:pPr>
        <w:spacing w:after="0" w:line="240" w:lineRule="auto"/>
      </w:pPr>
      <w:r>
        <w:separator/>
      </w:r>
    </w:p>
  </w:footnote>
  <w:footnote w:type="continuationSeparator" w:id="0">
    <w:p w14:paraId="1E94EB91" w14:textId="77777777" w:rsidR="00F268A1" w:rsidRDefault="00F268A1" w:rsidP="00027A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36CCA" w14:textId="77777777" w:rsidR="00027A36" w:rsidRDefault="00027A36">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C0F13" w14:textId="77777777" w:rsidR="00027A36" w:rsidRDefault="00027A36">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CD14E" w14:textId="77777777" w:rsidR="00027A36" w:rsidRDefault="00027A3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325"/>
    <w:rsid w:val="00014325"/>
    <w:rsid w:val="00027A36"/>
    <w:rsid w:val="001355A3"/>
    <w:rsid w:val="00704CFB"/>
    <w:rsid w:val="00DB4749"/>
    <w:rsid w:val="00F268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07C60"/>
  <w15:chartTrackingRefBased/>
  <w15:docId w15:val="{4824F3AD-A7D7-418A-A98B-A78D8F050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1432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1432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1432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1432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1432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1432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432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432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432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432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1432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1432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1432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1432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1432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432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432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4325"/>
    <w:rPr>
      <w:rFonts w:eastAsiaTheme="majorEastAsia" w:cstheme="majorBidi"/>
      <w:color w:val="272727" w:themeColor="text1" w:themeTint="D8"/>
    </w:rPr>
  </w:style>
  <w:style w:type="paragraph" w:styleId="Title">
    <w:name w:val="Title"/>
    <w:basedOn w:val="Normal"/>
    <w:next w:val="Normal"/>
    <w:link w:val="TitleChar"/>
    <w:uiPriority w:val="10"/>
    <w:qFormat/>
    <w:rsid w:val="000143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432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432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432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4325"/>
    <w:pPr>
      <w:spacing w:before="160"/>
      <w:jc w:val="center"/>
    </w:pPr>
    <w:rPr>
      <w:i/>
      <w:iCs/>
      <w:color w:val="404040" w:themeColor="text1" w:themeTint="BF"/>
    </w:rPr>
  </w:style>
  <w:style w:type="character" w:customStyle="1" w:styleId="QuoteChar">
    <w:name w:val="Quote Char"/>
    <w:basedOn w:val="DefaultParagraphFont"/>
    <w:link w:val="Quote"/>
    <w:uiPriority w:val="29"/>
    <w:rsid w:val="00014325"/>
    <w:rPr>
      <w:i/>
      <w:iCs/>
      <w:color w:val="404040" w:themeColor="text1" w:themeTint="BF"/>
    </w:rPr>
  </w:style>
  <w:style w:type="paragraph" w:styleId="ListParagraph">
    <w:name w:val="List Paragraph"/>
    <w:basedOn w:val="Normal"/>
    <w:uiPriority w:val="34"/>
    <w:qFormat/>
    <w:rsid w:val="00014325"/>
    <w:pPr>
      <w:ind w:left="720"/>
      <w:contextualSpacing/>
    </w:pPr>
  </w:style>
  <w:style w:type="character" w:styleId="IntenseEmphasis">
    <w:name w:val="Intense Emphasis"/>
    <w:basedOn w:val="DefaultParagraphFont"/>
    <w:uiPriority w:val="21"/>
    <w:qFormat/>
    <w:rsid w:val="00014325"/>
    <w:rPr>
      <w:i/>
      <w:iCs/>
      <w:color w:val="2F5496" w:themeColor="accent1" w:themeShade="BF"/>
    </w:rPr>
  </w:style>
  <w:style w:type="paragraph" w:styleId="IntenseQuote">
    <w:name w:val="Intense Quote"/>
    <w:basedOn w:val="Normal"/>
    <w:next w:val="Normal"/>
    <w:link w:val="IntenseQuoteChar"/>
    <w:uiPriority w:val="30"/>
    <w:qFormat/>
    <w:rsid w:val="0001432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14325"/>
    <w:rPr>
      <w:i/>
      <w:iCs/>
      <w:color w:val="2F5496" w:themeColor="accent1" w:themeShade="BF"/>
    </w:rPr>
  </w:style>
  <w:style w:type="character" w:styleId="IntenseReference">
    <w:name w:val="Intense Reference"/>
    <w:basedOn w:val="DefaultParagraphFont"/>
    <w:uiPriority w:val="32"/>
    <w:qFormat/>
    <w:rsid w:val="00014325"/>
    <w:rPr>
      <w:b/>
      <w:bCs/>
      <w:smallCaps/>
      <w:color w:val="2F5496" w:themeColor="accent1" w:themeShade="BF"/>
      <w:spacing w:val="5"/>
    </w:rPr>
  </w:style>
  <w:style w:type="paragraph" w:styleId="Header">
    <w:name w:val="header"/>
    <w:basedOn w:val="Normal"/>
    <w:link w:val="HeaderChar"/>
    <w:uiPriority w:val="99"/>
    <w:unhideWhenUsed/>
    <w:rsid w:val="00027A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7A36"/>
  </w:style>
  <w:style w:type="paragraph" w:styleId="Footer">
    <w:name w:val="footer"/>
    <w:basedOn w:val="Normal"/>
    <w:link w:val="FooterChar"/>
    <w:uiPriority w:val="99"/>
    <w:unhideWhenUsed/>
    <w:rsid w:val="00027A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7A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8883750">
      <w:bodyDiv w:val="1"/>
      <w:marLeft w:val="0"/>
      <w:marRight w:val="0"/>
      <w:marTop w:val="0"/>
      <w:marBottom w:val="0"/>
      <w:divBdr>
        <w:top w:val="none" w:sz="0" w:space="0" w:color="auto"/>
        <w:left w:val="none" w:sz="0" w:space="0" w:color="auto"/>
        <w:bottom w:val="none" w:sz="0" w:space="0" w:color="auto"/>
        <w:right w:val="none" w:sz="0" w:space="0" w:color="auto"/>
      </w:divBdr>
    </w:div>
    <w:div w:id="1035469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116</Words>
  <Characters>663</Characters>
  <Application>Microsoft Office Word</Application>
  <DocSecurity>0</DocSecurity>
  <Lines>5</Lines>
  <Paragraphs>1</Paragraphs>
  <ScaleCrop>false</ScaleCrop>
  <Company/>
  <LinksUpToDate>false</LinksUpToDate>
  <CharactersWithSpaces>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hamood</dc:creator>
  <cp:keywords/>
  <dc:description/>
  <cp:lastModifiedBy>itsecc</cp:lastModifiedBy>
  <cp:revision>3</cp:revision>
  <dcterms:created xsi:type="dcterms:W3CDTF">2025-06-19T21:40:00Z</dcterms:created>
  <dcterms:modified xsi:type="dcterms:W3CDTF">2025-06-22T09:18:00Z</dcterms:modified>
</cp:coreProperties>
</file>